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F79D" w14:textId="77777777" w:rsidR="00E31DAF" w:rsidRDefault="00E31DAF" w:rsidP="00E31DAF">
      <w:pPr>
        <w:pStyle w:val="1"/>
        <w:rPr>
          <w:noProof/>
          <w:lang w:val="ru-RU"/>
        </w:rPr>
      </w:pPr>
      <w:r>
        <w:rPr>
          <w:noProof/>
          <w:lang w:val="ru-RU"/>
        </w:rPr>
        <w:t xml:space="preserve">                                                                        </w:t>
      </w:r>
      <w:r>
        <w:rPr>
          <w:noProof/>
          <w:lang w:val="ru-RU"/>
        </w:rPr>
        <w:drawing>
          <wp:inline distT="0" distB="0" distL="0" distR="0" wp14:anchorId="38B1F8CC" wp14:editId="1EA26E7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C7912E2" w14:textId="77777777" w:rsidR="00E31DAF" w:rsidRDefault="00E31DAF" w:rsidP="00E31DAF">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BD64191" w14:textId="77777777" w:rsidR="00B8132F" w:rsidRPr="00B8132F" w:rsidRDefault="00E31DAF" w:rsidP="00B8132F">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259E2CDF" w14:textId="77777777" w:rsidR="00B8132F" w:rsidRDefault="00B8132F" w:rsidP="00B8132F">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sidR="00C3026C">
        <w:rPr>
          <w:rFonts w:ascii="Times New Roman" w:hAnsi="Times New Roman"/>
          <w:b/>
          <w:sz w:val="32"/>
          <w:szCs w:val="32"/>
          <w:u w:val="single"/>
        </w:rPr>
        <w:t>31.10.202</w:t>
      </w:r>
      <w:r w:rsidR="00087619">
        <w:rPr>
          <w:rFonts w:ascii="Times New Roman" w:hAnsi="Times New Roman"/>
          <w:b/>
          <w:sz w:val="32"/>
          <w:szCs w:val="32"/>
          <w:u w:val="single"/>
        </w:rPr>
        <w:t>5</w:t>
      </w:r>
      <w:r w:rsidR="00C3026C">
        <w:rPr>
          <w:rFonts w:ascii="Times New Roman" w:hAnsi="Times New Roman"/>
          <w:b/>
          <w:sz w:val="32"/>
          <w:szCs w:val="32"/>
          <w:u w:val="single"/>
        </w:rPr>
        <w:t xml:space="preserve">  </w:t>
      </w:r>
      <w:r>
        <w:rPr>
          <w:rFonts w:ascii="Times New Roman" w:hAnsi="Times New Roman"/>
          <w:b/>
          <w:sz w:val="32"/>
          <w:szCs w:val="32"/>
        </w:rPr>
        <w:t xml:space="preserve">№ </w:t>
      </w:r>
      <w:r w:rsidR="00C3026C">
        <w:rPr>
          <w:rFonts w:ascii="Times New Roman" w:hAnsi="Times New Roman"/>
          <w:b/>
          <w:sz w:val="32"/>
          <w:szCs w:val="32"/>
          <w:u w:val="single"/>
        </w:rPr>
        <w:t>5</w:t>
      </w:r>
      <w:r w:rsidR="00087619">
        <w:rPr>
          <w:rFonts w:ascii="Times New Roman" w:hAnsi="Times New Roman"/>
          <w:b/>
          <w:sz w:val="32"/>
          <w:szCs w:val="32"/>
          <w:u w:val="single"/>
        </w:rPr>
        <w:t>22</w:t>
      </w:r>
      <w:r w:rsidR="00C3026C">
        <w:rPr>
          <w:rFonts w:ascii="Times New Roman" w:hAnsi="Times New Roman"/>
          <w:b/>
          <w:sz w:val="32"/>
          <w:szCs w:val="32"/>
          <w:u w:val="single"/>
        </w:rPr>
        <w:t>-р</w:t>
      </w:r>
    </w:p>
    <w:p w14:paraId="402C2EA5" w14:textId="77777777" w:rsidR="00B8132F" w:rsidRPr="00951913" w:rsidRDefault="00B8132F" w:rsidP="00B8132F">
      <w:pPr>
        <w:pStyle w:val="ae"/>
        <w:ind w:right="962" w:firstLine="851"/>
        <w:rPr>
          <w:bCs/>
          <w:sz w:val="28"/>
          <w:szCs w:val="28"/>
        </w:rPr>
      </w:pPr>
      <w:r w:rsidRPr="00951913">
        <w:rPr>
          <w:bCs/>
          <w:sz w:val="28"/>
          <w:szCs w:val="28"/>
        </w:rPr>
        <w:t xml:space="preserve">Про відзначення працівників підприємств залізничного вузла Козятин  </w:t>
      </w:r>
    </w:p>
    <w:p w14:paraId="7A063C4A" w14:textId="77777777" w:rsidR="00B8132F" w:rsidRDefault="00B8132F" w:rsidP="00B8132F">
      <w:pPr>
        <w:pStyle w:val="ae"/>
        <w:ind w:right="962" w:firstLine="851"/>
        <w:rPr>
          <w:b w:val="0"/>
          <w:i/>
          <w:szCs w:val="28"/>
        </w:rPr>
      </w:pPr>
    </w:p>
    <w:p w14:paraId="5C43E69B" w14:textId="77777777" w:rsidR="005314AA" w:rsidRPr="000474AE" w:rsidRDefault="00B77902" w:rsidP="005314AA">
      <w:pPr>
        <w:tabs>
          <w:tab w:val="center" w:pos="4677"/>
          <w:tab w:val="right" w:pos="9355"/>
        </w:tabs>
        <w:jc w:val="both"/>
        <w:rPr>
          <w:rFonts w:ascii="Times New Roman" w:eastAsia="Arial Unicode MS" w:hAnsi="Times New Roman"/>
          <w:kern w:val="2"/>
          <w:sz w:val="28"/>
          <w:szCs w:val="28"/>
          <w:lang w:eastAsia="hi-IN" w:bidi="hi-IN"/>
        </w:rPr>
      </w:pPr>
      <w:r w:rsidRPr="000474AE">
        <w:rPr>
          <w:rFonts w:ascii="Times New Roman" w:hAnsi="Times New Roman"/>
          <w:bCs/>
          <w:sz w:val="28"/>
          <w:szCs w:val="28"/>
        </w:rPr>
        <w:t xml:space="preserve">      </w:t>
      </w:r>
      <w:r w:rsidR="00B8132F" w:rsidRPr="000474AE">
        <w:rPr>
          <w:rFonts w:ascii="Times New Roman" w:hAnsi="Times New Roman"/>
          <w:bCs/>
          <w:sz w:val="28"/>
          <w:szCs w:val="28"/>
        </w:rPr>
        <w:t>За сумлінну плідну працю, високу професійну майстерність, особистий внесок у розвиток залізничного транспорту</w:t>
      </w:r>
      <w:r w:rsidR="00B8132F" w:rsidRPr="000474AE">
        <w:rPr>
          <w:rFonts w:ascii="Times New Roman" w:hAnsi="Times New Roman"/>
          <w:sz w:val="28"/>
          <w:szCs w:val="28"/>
        </w:rPr>
        <w:t xml:space="preserve"> та з нагоди  професійного свята –  Дня залізничника, </w:t>
      </w:r>
      <w:r w:rsidR="005314AA" w:rsidRPr="000474AE">
        <w:rPr>
          <w:rFonts w:ascii="Times New Roman" w:hAnsi="Times New Roman"/>
          <w:sz w:val="28"/>
          <w:szCs w:val="28"/>
        </w:rPr>
        <w:t>,</w:t>
      </w:r>
      <w:r w:rsidR="005314AA" w:rsidRPr="000474AE">
        <w:rPr>
          <w:rFonts w:ascii="Times New Roman" w:hAnsi="Times New Roman"/>
          <w:bCs/>
          <w:sz w:val="28"/>
          <w:szCs w:val="28"/>
        </w:rPr>
        <w:t xml:space="preserve"> </w:t>
      </w:r>
      <w:r w:rsidR="005314AA" w:rsidRPr="000474AE">
        <w:rPr>
          <w:rFonts w:ascii="Times New Roman" w:eastAsia="Arial Unicode MS" w:hAnsi="Times New Roman"/>
          <w:kern w:val="2"/>
          <w:sz w:val="28"/>
          <w:szCs w:val="28"/>
          <w:lang w:eastAsia="hi-IN" w:bidi="hi-IN"/>
        </w:rPr>
        <w:t xml:space="preserve"> відповідно до рішення 57 сесії 8 скликання №1815-</w:t>
      </w:r>
      <w:r w:rsidR="005314AA" w:rsidRPr="000474AE">
        <w:rPr>
          <w:rFonts w:ascii="Times New Roman" w:eastAsia="Arial Unicode MS" w:hAnsi="Times New Roman"/>
          <w:kern w:val="2"/>
          <w:sz w:val="28"/>
          <w:szCs w:val="28"/>
          <w:lang w:val="en-US" w:eastAsia="hi-IN" w:bidi="hi-IN"/>
        </w:rPr>
        <w:t>VIII</w:t>
      </w:r>
      <w:r w:rsidR="005314AA" w:rsidRPr="000474AE">
        <w:rPr>
          <w:rFonts w:ascii="Times New Roman" w:eastAsia="Arial Unicode MS" w:hAnsi="Times New Roman"/>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33F2AEBD" w14:textId="77777777" w:rsidR="00B8132F" w:rsidRPr="006332C5" w:rsidRDefault="00B66D32" w:rsidP="00053A95">
      <w:pPr>
        <w:tabs>
          <w:tab w:val="left" w:pos="1134"/>
        </w:tabs>
        <w:ind w:firstLine="1134"/>
        <w:jc w:val="both"/>
        <w:rPr>
          <w:rFonts w:ascii="Times New Roman" w:hAnsi="Times New Roman"/>
          <w:bCs/>
          <w:iCs/>
          <w:sz w:val="28"/>
          <w:szCs w:val="28"/>
        </w:rPr>
      </w:pPr>
      <w:r>
        <w:rPr>
          <w:rFonts w:ascii="Times New Roman" w:hAnsi="Times New Roman"/>
          <w:bCs/>
          <w:iCs/>
          <w:sz w:val="28"/>
          <w:szCs w:val="28"/>
        </w:rPr>
        <w:t>1</w:t>
      </w:r>
      <w:r w:rsidR="00B8132F">
        <w:rPr>
          <w:rFonts w:ascii="Times New Roman" w:hAnsi="Times New Roman"/>
          <w:bCs/>
          <w:iCs/>
          <w:sz w:val="28"/>
          <w:szCs w:val="28"/>
        </w:rPr>
        <w:t xml:space="preserve">.Нагородити грамотою міської ради, із наданням матеріальної винагороди в розмірі 500 (п’ятсот) грн.,  </w:t>
      </w:r>
      <w:r w:rsidR="00951913">
        <w:rPr>
          <w:rFonts w:ascii="Times New Roman" w:hAnsi="Times New Roman"/>
          <w:bCs/>
          <w:iCs/>
          <w:sz w:val="28"/>
          <w:szCs w:val="28"/>
        </w:rPr>
        <w:t xml:space="preserve">таких </w:t>
      </w:r>
      <w:r w:rsidR="00B8132F">
        <w:rPr>
          <w:rFonts w:ascii="Times New Roman" w:hAnsi="Times New Roman"/>
          <w:bCs/>
          <w:iCs/>
          <w:sz w:val="28"/>
          <w:szCs w:val="28"/>
        </w:rPr>
        <w:t>працівників залізничного транспорту</w:t>
      </w:r>
      <w:r w:rsidR="006332C5">
        <w:rPr>
          <w:rFonts w:ascii="Times New Roman" w:hAnsi="Times New Roman"/>
          <w:bCs/>
          <w:iCs/>
          <w:sz w:val="28"/>
          <w:szCs w:val="28"/>
        </w:rPr>
        <w:t xml:space="preserve"> підприємств Козятинського регіону:</w:t>
      </w:r>
      <w:r w:rsidR="00B8132F">
        <w:rPr>
          <w:rFonts w:ascii="Times New Roman" w:hAnsi="Times New Roman"/>
          <w:bCs/>
          <w:iCs/>
          <w:sz w:val="28"/>
          <w:szCs w:val="28"/>
        </w:rPr>
        <w:t xml:space="preserve"> </w:t>
      </w:r>
    </w:p>
    <w:p w14:paraId="002647C1" w14:textId="77777777" w:rsidR="00B77902" w:rsidRDefault="00B77902" w:rsidP="00951913">
      <w:pPr>
        <w:spacing w:after="0"/>
        <w:jc w:val="both"/>
        <w:rPr>
          <w:rFonts w:ascii="Times New Roman" w:hAnsi="Times New Roman"/>
          <w:sz w:val="28"/>
          <w:szCs w:val="28"/>
        </w:rPr>
      </w:pPr>
    </w:p>
    <w:p w14:paraId="579B6857"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color w:val="000000"/>
          <w:sz w:val="28"/>
          <w:szCs w:val="28"/>
        </w:rPr>
        <w:t>Чернихевич</w:t>
      </w:r>
      <w:proofErr w:type="spellEnd"/>
      <w:r w:rsidRPr="005314AA">
        <w:rPr>
          <w:rFonts w:ascii="Times New Roman" w:hAnsi="Times New Roman"/>
          <w:color w:val="000000"/>
          <w:sz w:val="28"/>
          <w:szCs w:val="28"/>
        </w:rPr>
        <w:t xml:space="preserve"> Валерій Анатолійович, слюсар з ремонту рухомого складу 4 розряду виробничого підрозділу ремонтне вагонне депо Козятин філії «УЗ Вагон-сервіс» акціонерного товариства «Українська залізниця»</w:t>
      </w:r>
    </w:p>
    <w:p w14:paraId="7FFEB868"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69F55E19"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 xml:space="preserve">Сулима Валентин </w:t>
      </w:r>
      <w:proofErr w:type="spellStart"/>
      <w:r w:rsidRPr="005314AA">
        <w:rPr>
          <w:rFonts w:ascii="Times New Roman" w:hAnsi="Times New Roman"/>
          <w:color w:val="000000"/>
          <w:sz w:val="28"/>
          <w:szCs w:val="28"/>
        </w:rPr>
        <w:t>Вячеславович</w:t>
      </w:r>
      <w:proofErr w:type="spellEnd"/>
      <w:r w:rsidRPr="005314AA">
        <w:rPr>
          <w:rFonts w:ascii="Times New Roman" w:hAnsi="Times New Roman"/>
          <w:color w:val="000000"/>
          <w:sz w:val="28"/>
          <w:szCs w:val="28"/>
        </w:rPr>
        <w:t xml:space="preserve">, електромонтер з ремонту та обслуговування електроустаткування 6 розряду району електропостачання станції Козятин виробничого підрозділу Козятинська дистанція електропостачання регіональної філії «Південно-Західна залізниця» акціонерного товариства «Українська залізниця» </w:t>
      </w:r>
    </w:p>
    <w:p w14:paraId="0527C9B7" w14:textId="77777777" w:rsidR="005314AA" w:rsidRPr="005314AA" w:rsidRDefault="005314AA" w:rsidP="005314AA">
      <w:pPr>
        <w:pStyle w:val="a8"/>
        <w:rPr>
          <w:rFonts w:ascii="Times New Roman" w:hAnsi="Times New Roman"/>
          <w:color w:val="000000"/>
          <w:sz w:val="28"/>
          <w:szCs w:val="28"/>
        </w:rPr>
      </w:pPr>
    </w:p>
    <w:p w14:paraId="627222C8"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4FAD406D"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Дацюк Микола Анатолійович, оглядач-ремонтник вагонів 5 розряду пункту технічного огляду вагонів станції Козятин ІІ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448D7368"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01914682" w14:textId="77777777" w:rsidR="000E51BF" w:rsidRPr="005314AA"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Герман Оксана Михайлівна, черговий по залізничній станції Козятин ІІ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3D4AA804"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Мусійчук Ірина Анатоліївна, агент комерційний 1 категорії Козятинського пункту концентрації обробки перевізних документів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741C8388"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04EEFB29"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Тітова</w:t>
      </w:r>
      <w:proofErr w:type="spellEnd"/>
      <w:r w:rsidRPr="005314AA">
        <w:rPr>
          <w:rFonts w:ascii="Times New Roman" w:hAnsi="Times New Roman"/>
          <w:sz w:val="28"/>
          <w:szCs w:val="28"/>
        </w:rPr>
        <w:t xml:space="preserve"> Марина Миколаївна, начальник виробничо-технічного відділу станції Козятин І Козятинського регіону служби роботи станцій </w:t>
      </w:r>
      <w:r w:rsidRPr="005314AA">
        <w:rPr>
          <w:rFonts w:ascii="Times New Roman" w:hAnsi="Times New Roman"/>
          <w:color w:val="000000"/>
          <w:sz w:val="28"/>
          <w:szCs w:val="28"/>
        </w:rPr>
        <w:lastRenderedPageBreak/>
        <w:t>регіональної філії «Південно-Західна залізниця» акціонерного товариства «Українська залізниця»</w:t>
      </w:r>
    </w:p>
    <w:p w14:paraId="5F260605" w14:textId="77777777" w:rsidR="005314AA" w:rsidRPr="005314AA" w:rsidRDefault="005314AA" w:rsidP="005314AA">
      <w:pPr>
        <w:pStyle w:val="a8"/>
        <w:rPr>
          <w:rFonts w:ascii="Times New Roman" w:hAnsi="Times New Roman"/>
          <w:color w:val="000000"/>
          <w:sz w:val="28"/>
          <w:szCs w:val="28"/>
        </w:rPr>
      </w:pPr>
    </w:p>
    <w:p w14:paraId="50C1DB83"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380F076F"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 xml:space="preserve">Грабовий Олександр Олександрович, черговий по парку </w:t>
      </w:r>
      <w:r w:rsidRPr="005314AA">
        <w:rPr>
          <w:rFonts w:ascii="Times New Roman" w:hAnsi="Times New Roman"/>
          <w:sz w:val="28"/>
          <w:szCs w:val="28"/>
        </w:rPr>
        <w:t xml:space="preserve">станції Козятин І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339CF4CF"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2768679E"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color w:val="000000"/>
          <w:sz w:val="28"/>
          <w:szCs w:val="28"/>
        </w:rPr>
        <w:t>Сломінський</w:t>
      </w:r>
      <w:proofErr w:type="spellEnd"/>
      <w:r w:rsidRPr="005314AA">
        <w:rPr>
          <w:rFonts w:ascii="Times New Roman" w:hAnsi="Times New Roman"/>
          <w:color w:val="000000"/>
          <w:sz w:val="28"/>
          <w:szCs w:val="28"/>
        </w:rPr>
        <w:t xml:space="preserve"> Андрій Вікторович, черговий по парку </w:t>
      </w:r>
      <w:r w:rsidRPr="005314AA">
        <w:rPr>
          <w:rFonts w:ascii="Times New Roman" w:hAnsi="Times New Roman"/>
          <w:sz w:val="28"/>
          <w:szCs w:val="28"/>
        </w:rPr>
        <w:t xml:space="preserve">станції Козятин І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6B5BD7A3" w14:textId="77777777" w:rsidR="005314AA" w:rsidRPr="005314AA" w:rsidRDefault="005314AA" w:rsidP="005314AA">
      <w:pPr>
        <w:pStyle w:val="a8"/>
        <w:rPr>
          <w:rFonts w:ascii="Times New Roman" w:hAnsi="Times New Roman"/>
          <w:color w:val="000000"/>
          <w:sz w:val="28"/>
          <w:szCs w:val="28"/>
        </w:rPr>
      </w:pPr>
    </w:p>
    <w:p w14:paraId="3D6C6DBE"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03BAF0A9"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 xml:space="preserve">Швець Олександр Андрійович, </w:t>
      </w:r>
      <w:r w:rsidRPr="005314AA">
        <w:rPr>
          <w:rFonts w:ascii="Times New Roman" w:hAnsi="Times New Roman"/>
          <w:sz w:val="28"/>
          <w:szCs w:val="28"/>
        </w:rPr>
        <w:t xml:space="preserve">оглядач-ремонтник вагонів 6 розряду пункту технічного огляду вагонів станції Козятин І 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35AF46AE"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20375F66"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 xml:space="preserve">Чернова Світлана Олександрівна, інженер 1 категорії виробничо-технічного відділу </w:t>
      </w:r>
      <w:r w:rsidRPr="005314AA">
        <w:rPr>
          <w:rFonts w:ascii="Times New Roman" w:hAnsi="Times New Roman"/>
          <w:sz w:val="28"/>
          <w:szCs w:val="28"/>
        </w:rPr>
        <w:t xml:space="preserve">станції Козятин І Козятинського регіону служби роботи станцій </w:t>
      </w:r>
      <w:r w:rsidRPr="005314AA">
        <w:rPr>
          <w:rFonts w:ascii="Times New Roman" w:hAnsi="Times New Roman"/>
          <w:color w:val="000000"/>
          <w:sz w:val="28"/>
          <w:szCs w:val="28"/>
        </w:rPr>
        <w:t xml:space="preserve">регіональної філії «Південно-Західна залізниця» акціонерного товариства «Українська залізниця» </w:t>
      </w:r>
    </w:p>
    <w:p w14:paraId="07538BE6" w14:textId="77777777" w:rsidR="005314AA" w:rsidRPr="005314AA" w:rsidRDefault="005314AA" w:rsidP="005314AA">
      <w:pPr>
        <w:pStyle w:val="a8"/>
        <w:rPr>
          <w:rFonts w:ascii="Times New Roman" w:hAnsi="Times New Roman"/>
          <w:color w:val="000000"/>
          <w:sz w:val="28"/>
          <w:szCs w:val="28"/>
        </w:rPr>
      </w:pPr>
    </w:p>
    <w:p w14:paraId="2B2AA0BE"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color w:val="000000"/>
          <w:sz w:val="28"/>
          <w:szCs w:val="28"/>
        </w:rPr>
        <w:t>Тарапата</w:t>
      </w:r>
      <w:proofErr w:type="spellEnd"/>
      <w:r w:rsidRPr="005314AA">
        <w:rPr>
          <w:rFonts w:ascii="Times New Roman" w:hAnsi="Times New Roman"/>
          <w:color w:val="000000"/>
          <w:sz w:val="28"/>
          <w:szCs w:val="28"/>
        </w:rPr>
        <w:t xml:space="preserve"> Олег Миколайович, слюсар-електрик з обслуговування та ремонту електроустаткування 4 розряду господарського відділу </w:t>
      </w:r>
      <w:r w:rsidRPr="005314AA">
        <w:rPr>
          <w:rFonts w:ascii="Times New Roman" w:hAnsi="Times New Roman"/>
          <w:sz w:val="28"/>
          <w:szCs w:val="28"/>
        </w:rPr>
        <w:t xml:space="preserve">Козятинського регіону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1D65569E"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53B8AAB6"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Зоря Олександр Сергійович, диспетчер господарського відділу Козятинського регіону служби роботи станцій регіональної філії «Південно-Західна залізниця» акціонерного товариства «Українська залізниця»</w:t>
      </w:r>
      <w:r w:rsidRPr="005314AA">
        <w:rPr>
          <w:rFonts w:ascii="Times New Roman" w:hAnsi="Times New Roman"/>
          <w:color w:val="000000"/>
          <w:sz w:val="28"/>
          <w:szCs w:val="28"/>
        </w:rPr>
        <w:t xml:space="preserve"> </w:t>
      </w:r>
    </w:p>
    <w:p w14:paraId="6E79F49C" w14:textId="77777777" w:rsidR="005314AA" w:rsidRPr="005314AA" w:rsidRDefault="005314AA" w:rsidP="005314AA">
      <w:pPr>
        <w:pStyle w:val="a8"/>
        <w:rPr>
          <w:rFonts w:ascii="Times New Roman" w:hAnsi="Times New Roman"/>
          <w:color w:val="000000"/>
          <w:sz w:val="28"/>
          <w:szCs w:val="28"/>
        </w:rPr>
      </w:pPr>
    </w:p>
    <w:p w14:paraId="57AA0579"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30A0D617"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Каленчук</w:t>
      </w:r>
      <w:proofErr w:type="spellEnd"/>
      <w:r w:rsidRPr="005314AA">
        <w:rPr>
          <w:rFonts w:ascii="Times New Roman" w:hAnsi="Times New Roman"/>
          <w:sz w:val="28"/>
          <w:szCs w:val="28"/>
        </w:rPr>
        <w:t xml:space="preserve"> Ірина Аркадіївна, інженер 1 категорії Козятинського регіонального відділу організації роботи станцій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2541EFBF"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6D973F7C"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Кирилюк Олександр Іванович, провідний інженер відділу експлуатації вантажних вагонів служби роботи станцій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5E6B74BA" w14:textId="77777777" w:rsidR="005314AA" w:rsidRPr="005314AA" w:rsidRDefault="005314AA" w:rsidP="005314AA">
      <w:pPr>
        <w:pStyle w:val="a8"/>
        <w:rPr>
          <w:rFonts w:ascii="Times New Roman" w:hAnsi="Times New Roman"/>
          <w:color w:val="000000"/>
          <w:sz w:val="28"/>
          <w:szCs w:val="28"/>
        </w:rPr>
      </w:pPr>
    </w:p>
    <w:p w14:paraId="5B69E700"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08CFC644" w14:textId="77777777" w:rsidR="000E51BF" w:rsidRPr="005314AA"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Шкільнюк</w:t>
      </w:r>
      <w:proofErr w:type="spellEnd"/>
      <w:r w:rsidRPr="005314AA">
        <w:rPr>
          <w:rFonts w:ascii="Times New Roman" w:hAnsi="Times New Roman"/>
          <w:sz w:val="28"/>
          <w:szCs w:val="28"/>
        </w:rPr>
        <w:t xml:space="preserve"> Микола Ігорович, електромеханік дільниці 1 групи виробничого  підрозділу Козятинська дистанція сигналізації та зв’язку </w:t>
      </w:r>
      <w:r w:rsidRPr="005314AA">
        <w:rPr>
          <w:rFonts w:ascii="Times New Roman" w:hAnsi="Times New Roman"/>
          <w:color w:val="000000"/>
          <w:sz w:val="28"/>
          <w:szCs w:val="28"/>
        </w:rPr>
        <w:t xml:space="preserve">регіональної філії </w:t>
      </w:r>
      <w:r w:rsidRPr="005314AA">
        <w:rPr>
          <w:rFonts w:ascii="Times New Roman" w:hAnsi="Times New Roman"/>
          <w:color w:val="000000"/>
          <w:sz w:val="28"/>
          <w:szCs w:val="28"/>
        </w:rPr>
        <w:lastRenderedPageBreak/>
        <w:t>«Південно-Західна залізниця» акціонерного товариства «Українська залізниця»</w:t>
      </w:r>
    </w:p>
    <w:p w14:paraId="25F5DB52"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Назарчук Олександр Сергійович, бригадир (звільнений) з поточного утримання й ремонту колій та штучних споруд 6 розряду</w:t>
      </w:r>
      <w:r w:rsidRPr="005314AA">
        <w:rPr>
          <w:rFonts w:ascii="Times New Roman" w:hAnsi="Times New Roman"/>
          <w:bCs/>
          <w:sz w:val="28"/>
          <w:szCs w:val="28"/>
        </w:rPr>
        <w:t xml:space="preserve"> </w:t>
      </w:r>
      <w:r w:rsidRPr="005314AA">
        <w:rPr>
          <w:rFonts w:ascii="Times New Roman" w:hAnsi="Times New Roman"/>
          <w:sz w:val="28"/>
          <w:szCs w:val="28"/>
        </w:rPr>
        <w:t xml:space="preserve">виробничого підрозділу Козятинська дистанція колії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63EBB09A" w14:textId="77777777" w:rsidR="000474AE" w:rsidRPr="005314AA" w:rsidRDefault="000474AE" w:rsidP="000474AE">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63E2FFA6"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Бідниченко</w:t>
      </w:r>
      <w:proofErr w:type="spellEnd"/>
      <w:r w:rsidRPr="005314AA">
        <w:rPr>
          <w:rFonts w:ascii="Times New Roman" w:hAnsi="Times New Roman"/>
          <w:sz w:val="28"/>
          <w:szCs w:val="28"/>
        </w:rPr>
        <w:t xml:space="preserve"> Аліна Олександрівна, </w:t>
      </w:r>
      <w:r w:rsidRPr="005314AA">
        <w:rPr>
          <w:rFonts w:ascii="Times New Roman" w:hAnsi="Times New Roman"/>
          <w:bCs/>
          <w:sz w:val="28"/>
          <w:szCs w:val="28"/>
        </w:rPr>
        <w:t xml:space="preserve">інженер з нормування трудових процесів 1 категорії </w:t>
      </w:r>
      <w:r w:rsidRPr="005314AA">
        <w:rPr>
          <w:rFonts w:ascii="Times New Roman" w:hAnsi="Times New Roman"/>
          <w:sz w:val="28"/>
          <w:szCs w:val="28"/>
        </w:rPr>
        <w:t xml:space="preserve">виробничого підрозділу Козятинська дистанція колії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16767F3D" w14:textId="77777777" w:rsidR="000474AE" w:rsidRPr="000474AE" w:rsidRDefault="000474AE" w:rsidP="000474AE">
      <w:pPr>
        <w:pStyle w:val="a8"/>
        <w:rPr>
          <w:rFonts w:ascii="Times New Roman" w:hAnsi="Times New Roman"/>
          <w:color w:val="000000"/>
          <w:sz w:val="28"/>
          <w:szCs w:val="28"/>
        </w:rPr>
      </w:pPr>
    </w:p>
    <w:p w14:paraId="5AFC0B45" w14:textId="77777777" w:rsidR="000474AE" w:rsidRPr="005314AA" w:rsidRDefault="000474AE" w:rsidP="000474AE">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1249342E" w14:textId="77777777" w:rsidR="000E51BF" w:rsidRPr="005314AA"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Шарлай</w:t>
      </w:r>
      <w:proofErr w:type="spellEnd"/>
      <w:r w:rsidRPr="005314AA">
        <w:rPr>
          <w:rFonts w:ascii="Times New Roman" w:hAnsi="Times New Roman"/>
          <w:sz w:val="28"/>
          <w:szCs w:val="28"/>
        </w:rPr>
        <w:t xml:space="preserve"> Оксана Леонідівна, економіст 1 категорії виробничого підрозділу Козятинський відділ матеріально-технічного забезпечення </w:t>
      </w:r>
      <w:r w:rsidRPr="005314AA">
        <w:rPr>
          <w:rFonts w:ascii="Times New Roman" w:hAnsi="Times New Roman"/>
          <w:color w:val="000000"/>
          <w:sz w:val="28"/>
          <w:szCs w:val="28"/>
        </w:rPr>
        <w:t>регіональної філії «Південно-Західна залізниця» акціонерного товариства «Українська залізниця»</w:t>
      </w:r>
    </w:p>
    <w:p w14:paraId="1D638195"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Бернацька</w:t>
      </w:r>
      <w:proofErr w:type="spellEnd"/>
      <w:r w:rsidRPr="005314AA">
        <w:rPr>
          <w:rFonts w:ascii="Times New Roman" w:hAnsi="Times New Roman"/>
          <w:sz w:val="28"/>
          <w:szCs w:val="28"/>
        </w:rPr>
        <w:t xml:space="preserve"> Іванна Петрівна, майстер дільниці 1 групи вокзалу станції Козятин-І виробничого підрозділу Вокзал станції Вінниця філії «Вокзальна компанія» </w:t>
      </w:r>
      <w:r w:rsidRPr="005314AA">
        <w:rPr>
          <w:rFonts w:ascii="Times New Roman" w:hAnsi="Times New Roman"/>
          <w:color w:val="000000"/>
          <w:sz w:val="28"/>
          <w:szCs w:val="28"/>
        </w:rPr>
        <w:t>акціонерного товариства «Українська залізниця»</w:t>
      </w:r>
    </w:p>
    <w:p w14:paraId="0D6F05CD"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773E46B0"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Захарчук Олександр Григорович, черговий по району 2 Київського центру управління рухом Центру управління рухом </w:t>
      </w:r>
      <w:r w:rsidRPr="005314AA">
        <w:rPr>
          <w:rFonts w:ascii="Times New Roman" w:hAnsi="Times New Roman"/>
          <w:color w:val="000000"/>
          <w:sz w:val="28"/>
          <w:szCs w:val="28"/>
        </w:rPr>
        <w:t>акціонерного товариства «Українська залізниця»</w:t>
      </w:r>
    </w:p>
    <w:p w14:paraId="2B2AB723"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20C09475" w14:textId="77777777" w:rsidR="000E51BF" w:rsidRPr="005314AA"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sz w:val="28"/>
          <w:szCs w:val="28"/>
        </w:rPr>
        <w:t>Загоруйко</w:t>
      </w:r>
      <w:proofErr w:type="spellEnd"/>
      <w:r w:rsidRPr="005314AA">
        <w:rPr>
          <w:rFonts w:ascii="Times New Roman" w:hAnsi="Times New Roman"/>
          <w:sz w:val="28"/>
          <w:szCs w:val="28"/>
        </w:rPr>
        <w:t xml:space="preserve"> Микола Юрійович, начальник депо </w:t>
      </w:r>
      <w:r w:rsidRPr="005314AA">
        <w:rPr>
          <w:rFonts w:ascii="Times New Roman" w:hAnsi="Times New Roman"/>
          <w:color w:val="000000"/>
          <w:sz w:val="28"/>
          <w:szCs w:val="28"/>
        </w:rPr>
        <w:t>виробничого підрозділу локомотивне депо Козятин регіональної філії «Південно-Західна залізниця» акціонерного товариства «Українська залізниця»</w:t>
      </w:r>
      <w:r w:rsidRPr="005314AA">
        <w:rPr>
          <w:rFonts w:ascii="Times New Roman" w:hAnsi="Times New Roman"/>
          <w:bCs/>
          <w:sz w:val="28"/>
          <w:szCs w:val="28"/>
        </w:rPr>
        <w:t xml:space="preserve"> </w:t>
      </w:r>
    </w:p>
    <w:p w14:paraId="170BFEB5"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4237340E"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sz w:val="28"/>
          <w:szCs w:val="28"/>
        </w:rPr>
        <w:t xml:space="preserve">Романенко Ігор Іванович, заступник начальника депо </w:t>
      </w:r>
      <w:r w:rsidRPr="005314AA">
        <w:rPr>
          <w:rFonts w:ascii="Times New Roman" w:hAnsi="Times New Roman"/>
          <w:color w:val="000000"/>
          <w:sz w:val="28"/>
          <w:szCs w:val="28"/>
        </w:rPr>
        <w:t>виробничого підрозділу локомотивне депо Козятин регіональної філії «Локомотивна компанія» акціонерного товариства «Українська залізниця»</w:t>
      </w:r>
    </w:p>
    <w:p w14:paraId="5AD4CFCE"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3135000F"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proofErr w:type="spellStart"/>
      <w:r w:rsidRPr="005314AA">
        <w:rPr>
          <w:rFonts w:ascii="Times New Roman" w:hAnsi="Times New Roman"/>
          <w:color w:val="000000"/>
          <w:sz w:val="28"/>
          <w:szCs w:val="28"/>
        </w:rPr>
        <w:t>Сизонюк</w:t>
      </w:r>
      <w:proofErr w:type="spellEnd"/>
      <w:r w:rsidRPr="005314AA">
        <w:rPr>
          <w:rFonts w:ascii="Times New Roman" w:hAnsi="Times New Roman"/>
          <w:color w:val="000000"/>
          <w:sz w:val="28"/>
          <w:szCs w:val="28"/>
        </w:rPr>
        <w:t xml:space="preserve"> Володимир Олександрович, машиніст електровоза виробничого підрозділу локомотивне депо Козятин регіональної філії «Локомотивна компанія» акціонерного товариства «Українська залізниця»</w:t>
      </w:r>
    </w:p>
    <w:p w14:paraId="594FFA57"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6C43D2F7"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Квартальний Олександр Олександрович, старший майстер локомотивного депо виробничого підрозділу локомотивне депо Козятин регіональної філії «Локомотивна компанія» акціонерного товариства «Українська залізниця»</w:t>
      </w:r>
    </w:p>
    <w:p w14:paraId="01013523"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2660264E" w14:textId="77777777" w:rsidR="000E51BF"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pPr>
      <w:r w:rsidRPr="005314AA">
        <w:rPr>
          <w:rFonts w:ascii="Times New Roman" w:hAnsi="Times New Roman"/>
          <w:color w:val="000000"/>
          <w:sz w:val="28"/>
          <w:szCs w:val="28"/>
        </w:rPr>
        <w:t>Слободяник Олена Володимирівна, контролер верстатних і слюсарних робіт 5 розряду виробничого підрозділу локомотивне депо Козятин регіональної філії «Локомотивна компанія» акціонерного товариства «Українська залізниця»</w:t>
      </w:r>
    </w:p>
    <w:p w14:paraId="51AA46B8" w14:textId="77777777" w:rsidR="005314AA" w:rsidRPr="005314AA" w:rsidRDefault="005314AA" w:rsidP="005314AA">
      <w:pPr>
        <w:pStyle w:val="a8"/>
        <w:tabs>
          <w:tab w:val="left" w:pos="851"/>
        </w:tabs>
        <w:autoSpaceDE w:val="0"/>
        <w:autoSpaceDN w:val="0"/>
        <w:adjustRightInd w:val="0"/>
        <w:spacing w:after="0" w:line="240" w:lineRule="auto"/>
        <w:ind w:left="851"/>
        <w:jc w:val="both"/>
        <w:rPr>
          <w:rFonts w:ascii="Times New Roman" w:hAnsi="Times New Roman"/>
          <w:color w:val="000000"/>
          <w:sz w:val="28"/>
          <w:szCs w:val="28"/>
        </w:rPr>
      </w:pPr>
    </w:p>
    <w:p w14:paraId="0C67D1A8" w14:textId="77777777" w:rsidR="000E51BF" w:rsidRPr="005314AA" w:rsidRDefault="000E51BF" w:rsidP="000E51BF">
      <w:pPr>
        <w:pStyle w:val="a8"/>
        <w:numPr>
          <w:ilvl w:val="0"/>
          <w:numId w:val="4"/>
        </w:numPr>
        <w:tabs>
          <w:tab w:val="left" w:pos="851"/>
        </w:tabs>
        <w:autoSpaceDE w:val="0"/>
        <w:autoSpaceDN w:val="0"/>
        <w:adjustRightInd w:val="0"/>
        <w:spacing w:after="0" w:line="240" w:lineRule="auto"/>
        <w:ind w:left="851" w:hanging="491"/>
        <w:jc w:val="both"/>
        <w:rPr>
          <w:rFonts w:ascii="Times New Roman" w:hAnsi="Times New Roman"/>
          <w:color w:val="000000"/>
          <w:sz w:val="28"/>
          <w:szCs w:val="28"/>
        </w:rPr>
        <w:sectPr w:rsidR="000E51BF" w:rsidRPr="005314AA" w:rsidSect="005314AA">
          <w:pgSz w:w="11907" w:h="16839"/>
          <w:pgMar w:top="567" w:right="709" w:bottom="289" w:left="1304" w:header="709" w:footer="709" w:gutter="0"/>
          <w:cols w:space="720"/>
        </w:sectPr>
      </w:pPr>
      <w:r w:rsidRPr="005314AA">
        <w:rPr>
          <w:rFonts w:ascii="Times New Roman" w:hAnsi="Times New Roman"/>
          <w:color w:val="000000"/>
          <w:sz w:val="28"/>
          <w:szCs w:val="28"/>
        </w:rPr>
        <w:t>Горбатюк Володимир Володимирович, голова первинної профспілкової організації локомотивного депо станції Козятин</w:t>
      </w:r>
    </w:p>
    <w:p w14:paraId="05E2DCDF" w14:textId="77777777" w:rsidR="000E51BF" w:rsidRDefault="000E51BF" w:rsidP="005314AA">
      <w:pPr>
        <w:spacing w:after="0"/>
        <w:ind w:right="-4961"/>
        <w:jc w:val="both"/>
        <w:rPr>
          <w:rFonts w:ascii="Times New Roman" w:hAnsi="Times New Roman"/>
          <w:sz w:val="27"/>
          <w:szCs w:val="27"/>
        </w:rPr>
        <w:sectPr w:rsidR="000E51BF" w:rsidSect="005314AA">
          <w:type w:val="continuous"/>
          <w:pgSz w:w="11907" w:h="16839"/>
          <w:pgMar w:top="567" w:right="709" w:bottom="284" w:left="1701" w:header="709" w:footer="709" w:gutter="0"/>
          <w:cols w:num="2" w:space="141"/>
        </w:sectPr>
      </w:pPr>
    </w:p>
    <w:p w14:paraId="6B400B62" w14:textId="77777777" w:rsidR="00041D19" w:rsidRPr="00041D19" w:rsidRDefault="00041D19" w:rsidP="00041D19">
      <w:pPr>
        <w:pStyle w:val="a8"/>
        <w:numPr>
          <w:ilvl w:val="0"/>
          <w:numId w:val="2"/>
        </w:numPr>
        <w:tabs>
          <w:tab w:val="left" w:pos="567"/>
        </w:tabs>
        <w:autoSpaceDE w:val="0"/>
        <w:autoSpaceDN w:val="0"/>
        <w:adjustRightInd w:val="0"/>
        <w:spacing w:after="0" w:line="240" w:lineRule="auto"/>
        <w:ind w:left="567" w:hanging="567"/>
        <w:jc w:val="both"/>
        <w:rPr>
          <w:rFonts w:ascii="Times New Roman" w:hAnsi="Times New Roman"/>
          <w:color w:val="000000"/>
          <w:sz w:val="28"/>
          <w:szCs w:val="28"/>
        </w:rPr>
      </w:pPr>
      <w:r w:rsidRPr="00041D19">
        <w:rPr>
          <w:rFonts w:ascii="Times New Roman" w:hAnsi="Times New Roman"/>
          <w:color w:val="000000"/>
          <w:sz w:val="28"/>
          <w:szCs w:val="28"/>
        </w:rPr>
        <w:lastRenderedPageBreak/>
        <w:t>Андрощук Андрій Володимирович, начальник відділу структурний підрозділ Козятинська колійна машинна станція філії «Центр з будівництва та ремонту колії» акціонерного товариства «Українська залізниця»</w:t>
      </w:r>
    </w:p>
    <w:p w14:paraId="1301AD88" w14:textId="77777777" w:rsidR="00041D19" w:rsidRPr="00041D19" w:rsidRDefault="00041D19" w:rsidP="00041D19">
      <w:pPr>
        <w:pStyle w:val="a8"/>
        <w:tabs>
          <w:tab w:val="left" w:pos="567"/>
        </w:tabs>
        <w:autoSpaceDE w:val="0"/>
        <w:autoSpaceDN w:val="0"/>
        <w:adjustRightInd w:val="0"/>
        <w:spacing w:after="0" w:line="240" w:lineRule="auto"/>
        <w:ind w:left="567"/>
        <w:jc w:val="both"/>
        <w:rPr>
          <w:rFonts w:ascii="Times New Roman" w:hAnsi="Times New Roman"/>
          <w:color w:val="000000"/>
          <w:sz w:val="28"/>
          <w:szCs w:val="28"/>
        </w:rPr>
      </w:pPr>
    </w:p>
    <w:p w14:paraId="426B08DB" w14:textId="77777777" w:rsidR="00041D19" w:rsidRPr="00041D19" w:rsidRDefault="00041D19" w:rsidP="00041D19">
      <w:pPr>
        <w:pStyle w:val="a8"/>
        <w:numPr>
          <w:ilvl w:val="0"/>
          <w:numId w:val="2"/>
        </w:numPr>
        <w:tabs>
          <w:tab w:val="left" w:pos="567"/>
        </w:tabs>
        <w:autoSpaceDE w:val="0"/>
        <w:autoSpaceDN w:val="0"/>
        <w:adjustRightInd w:val="0"/>
        <w:spacing w:after="0" w:line="240" w:lineRule="auto"/>
        <w:ind w:left="567" w:hanging="567"/>
        <w:jc w:val="both"/>
        <w:rPr>
          <w:rFonts w:ascii="Times New Roman" w:hAnsi="Times New Roman"/>
          <w:color w:val="000000"/>
          <w:sz w:val="28"/>
          <w:szCs w:val="28"/>
        </w:rPr>
      </w:pPr>
      <w:r w:rsidRPr="00041D19">
        <w:rPr>
          <w:rFonts w:ascii="Times New Roman" w:hAnsi="Times New Roman"/>
          <w:color w:val="000000"/>
          <w:sz w:val="28"/>
          <w:szCs w:val="28"/>
        </w:rPr>
        <w:t xml:space="preserve"> </w:t>
      </w:r>
      <w:proofErr w:type="spellStart"/>
      <w:r w:rsidRPr="00041D19">
        <w:rPr>
          <w:rFonts w:ascii="Times New Roman" w:hAnsi="Times New Roman"/>
          <w:color w:val="000000"/>
          <w:sz w:val="28"/>
          <w:szCs w:val="28"/>
        </w:rPr>
        <w:t>Хлобистін</w:t>
      </w:r>
      <w:proofErr w:type="spellEnd"/>
      <w:r w:rsidRPr="00041D19">
        <w:rPr>
          <w:rFonts w:ascii="Times New Roman" w:hAnsi="Times New Roman"/>
          <w:color w:val="000000"/>
          <w:sz w:val="28"/>
          <w:szCs w:val="28"/>
        </w:rPr>
        <w:t xml:space="preserve"> Олександр Олександрович, майстер по ремонту транспортної дільниці ВСП «Київська дирекція» філії «БМЕС» акціонерного товариства «Українська залізниця»</w:t>
      </w:r>
    </w:p>
    <w:p w14:paraId="1F3F9A38" w14:textId="77777777" w:rsidR="00041D19" w:rsidRPr="00041D19" w:rsidRDefault="00041D19" w:rsidP="00041D19">
      <w:pPr>
        <w:pStyle w:val="a8"/>
        <w:rPr>
          <w:rFonts w:ascii="Times New Roman" w:hAnsi="Times New Roman"/>
          <w:color w:val="000000"/>
          <w:sz w:val="28"/>
          <w:szCs w:val="28"/>
        </w:rPr>
      </w:pPr>
    </w:p>
    <w:p w14:paraId="660C15F5" w14:textId="77777777" w:rsidR="00041D19" w:rsidRPr="00041D19" w:rsidRDefault="00041D19" w:rsidP="00041D19">
      <w:pPr>
        <w:pStyle w:val="a8"/>
        <w:tabs>
          <w:tab w:val="left" w:pos="567"/>
        </w:tabs>
        <w:autoSpaceDE w:val="0"/>
        <w:autoSpaceDN w:val="0"/>
        <w:adjustRightInd w:val="0"/>
        <w:spacing w:after="0" w:line="240" w:lineRule="auto"/>
        <w:ind w:left="567"/>
        <w:jc w:val="both"/>
        <w:rPr>
          <w:rFonts w:ascii="Times New Roman" w:hAnsi="Times New Roman"/>
          <w:color w:val="000000"/>
          <w:sz w:val="28"/>
          <w:szCs w:val="28"/>
        </w:rPr>
      </w:pPr>
    </w:p>
    <w:p w14:paraId="78B33A02" w14:textId="77777777" w:rsidR="00041D19" w:rsidRPr="00041D19" w:rsidRDefault="00041D19" w:rsidP="00041D19">
      <w:pPr>
        <w:pStyle w:val="a8"/>
        <w:numPr>
          <w:ilvl w:val="0"/>
          <w:numId w:val="2"/>
        </w:numPr>
        <w:autoSpaceDE w:val="0"/>
        <w:autoSpaceDN w:val="0"/>
        <w:adjustRightInd w:val="0"/>
        <w:spacing w:after="0" w:line="240" w:lineRule="auto"/>
        <w:ind w:left="567" w:hanging="567"/>
        <w:jc w:val="both"/>
        <w:rPr>
          <w:rFonts w:ascii="Times New Roman" w:hAnsi="Times New Roman"/>
          <w:color w:val="000000"/>
          <w:sz w:val="28"/>
          <w:szCs w:val="28"/>
        </w:rPr>
      </w:pPr>
      <w:proofErr w:type="spellStart"/>
      <w:r w:rsidRPr="00041D19">
        <w:rPr>
          <w:rFonts w:ascii="Times New Roman" w:hAnsi="Times New Roman"/>
          <w:color w:val="000000"/>
          <w:sz w:val="28"/>
          <w:szCs w:val="28"/>
        </w:rPr>
        <w:t>Формагей</w:t>
      </w:r>
      <w:proofErr w:type="spellEnd"/>
      <w:r w:rsidRPr="00041D19">
        <w:rPr>
          <w:rFonts w:ascii="Times New Roman" w:hAnsi="Times New Roman"/>
          <w:color w:val="000000"/>
          <w:sz w:val="28"/>
          <w:szCs w:val="28"/>
        </w:rPr>
        <w:t xml:space="preserve"> Олександр Іванович, заступник начальника Козятинського загону воєнізованої охорони філії «Відомча воєнізована охорона» акціонерного товариства «Українська залізниця»</w:t>
      </w:r>
    </w:p>
    <w:p w14:paraId="0EC54F0C" w14:textId="77777777" w:rsidR="000E51BF" w:rsidRPr="00041D19" w:rsidRDefault="000E51BF" w:rsidP="000E51BF">
      <w:pPr>
        <w:spacing w:after="0"/>
        <w:jc w:val="both"/>
        <w:rPr>
          <w:rFonts w:ascii="Times New Roman" w:hAnsi="Times New Roman"/>
          <w:sz w:val="28"/>
          <w:szCs w:val="28"/>
        </w:rPr>
      </w:pPr>
    </w:p>
    <w:p w14:paraId="42763DA0" w14:textId="77777777" w:rsidR="00B8132F" w:rsidRPr="00041D19" w:rsidRDefault="00B8132F" w:rsidP="00B8132F">
      <w:pPr>
        <w:ind w:firstLine="567"/>
        <w:jc w:val="both"/>
        <w:rPr>
          <w:b/>
          <w:sz w:val="28"/>
          <w:szCs w:val="28"/>
        </w:rPr>
      </w:pPr>
    </w:p>
    <w:p w14:paraId="4D26FACA" w14:textId="77777777" w:rsidR="005314AA" w:rsidRPr="00EA2F83" w:rsidRDefault="005314AA" w:rsidP="005314AA">
      <w:pPr>
        <w:pStyle w:val="a9"/>
        <w:ind w:left="0" w:firstLine="283"/>
        <w:jc w:val="both"/>
        <w:rPr>
          <w:rFonts w:ascii="Times New Roman" w:eastAsia="Times New Roman" w:hAnsi="Times New Roman"/>
          <w:sz w:val="28"/>
          <w:szCs w:val="28"/>
        </w:rPr>
      </w:pPr>
      <w:r w:rsidRPr="00EA2F83">
        <w:rPr>
          <w:rFonts w:ascii="Times New Roman" w:hAnsi="Times New Roman"/>
          <w:sz w:val="28"/>
          <w:szCs w:val="28"/>
        </w:rPr>
        <w:t xml:space="preserve">         </w:t>
      </w:r>
      <w:r w:rsidR="000474AE">
        <w:rPr>
          <w:rFonts w:ascii="Times New Roman" w:hAnsi="Times New Roman"/>
          <w:sz w:val="28"/>
          <w:szCs w:val="28"/>
        </w:rPr>
        <w:t>2</w:t>
      </w:r>
      <w:r w:rsidRPr="00EA2F83">
        <w:rPr>
          <w:rFonts w:ascii="Times New Roman" w:hAnsi="Times New Roman"/>
          <w:sz w:val="28"/>
          <w:szCs w:val="28"/>
        </w:rPr>
        <w:t>.Відділу культури (</w:t>
      </w:r>
      <w:proofErr w:type="spellStart"/>
      <w:r w:rsidRPr="00EA2F83">
        <w:rPr>
          <w:rFonts w:ascii="Times New Roman" w:hAnsi="Times New Roman"/>
          <w:sz w:val="28"/>
          <w:szCs w:val="28"/>
        </w:rPr>
        <w:t>Рибінська</w:t>
      </w:r>
      <w:proofErr w:type="spellEnd"/>
      <w:r w:rsidRPr="00EA2F83">
        <w:rPr>
          <w:rFonts w:ascii="Times New Roman" w:hAnsi="Times New Roman"/>
          <w:sz w:val="28"/>
          <w:szCs w:val="28"/>
        </w:rPr>
        <w:t xml:space="preserve"> С.Ф.) придбати квіти для вітання нагороджених.</w:t>
      </w:r>
    </w:p>
    <w:p w14:paraId="6B700527" w14:textId="77777777" w:rsidR="005314AA" w:rsidRPr="00EA2F83" w:rsidRDefault="005314AA" w:rsidP="005314AA">
      <w:pPr>
        <w:jc w:val="both"/>
        <w:rPr>
          <w:rStyle w:val="af1"/>
          <w:rFonts w:ascii="Times New Roman" w:hAnsi="Times New Roman"/>
          <w:bCs/>
          <w:i w:val="0"/>
          <w:iCs w:val="0"/>
          <w:sz w:val="28"/>
          <w:szCs w:val="28"/>
        </w:rPr>
      </w:pPr>
      <w:r>
        <w:rPr>
          <w:rFonts w:ascii="Times New Roman" w:hAnsi="Times New Roman"/>
          <w:bCs/>
          <w:sz w:val="28"/>
          <w:szCs w:val="28"/>
        </w:rPr>
        <w:t xml:space="preserve">             </w:t>
      </w:r>
      <w:r w:rsidR="000474AE">
        <w:rPr>
          <w:rFonts w:ascii="Times New Roman" w:hAnsi="Times New Roman"/>
          <w:bCs/>
          <w:sz w:val="28"/>
          <w:szCs w:val="28"/>
        </w:rPr>
        <w:t>3</w:t>
      </w:r>
      <w:r>
        <w:rPr>
          <w:rFonts w:ascii="Times New Roman" w:hAnsi="Times New Roman"/>
          <w:bCs/>
          <w:sz w:val="28"/>
          <w:szCs w:val="28"/>
        </w:rPr>
        <w:t>. Управлінню соціальної політики (</w:t>
      </w:r>
      <w:proofErr w:type="spellStart"/>
      <w:r>
        <w:rPr>
          <w:rFonts w:ascii="Times New Roman" w:hAnsi="Times New Roman"/>
          <w:bCs/>
          <w:sz w:val="28"/>
          <w:szCs w:val="28"/>
        </w:rPr>
        <w:t>Ясінський</w:t>
      </w:r>
      <w:proofErr w:type="spellEnd"/>
      <w:r>
        <w:rPr>
          <w:rFonts w:ascii="Times New Roman" w:hAnsi="Times New Roman"/>
          <w:bCs/>
          <w:sz w:val="28"/>
          <w:szCs w:val="28"/>
        </w:rPr>
        <w:t xml:space="preserve"> О.П.)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Pr>
          <w:rStyle w:val="af1"/>
          <w:rFonts w:ascii="Times New Roman" w:hAnsi="Times New Roman"/>
          <w:bCs/>
          <w:sz w:val="28"/>
          <w:szCs w:val="28"/>
        </w:rPr>
        <w:t>.</w:t>
      </w:r>
    </w:p>
    <w:p w14:paraId="438286FA" w14:textId="77777777" w:rsidR="005314AA" w:rsidRDefault="005314AA" w:rsidP="005314AA">
      <w:pPr>
        <w:ind w:firstLine="567"/>
        <w:jc w:val="both"/>
        <w:rPr>
          <w:b/>
          <w:sz w:val="16"/>
          <w:szCs w:val="16"/>
        </w:rPr>
      </w:pPr>
    </w:p>
    <w:p w14:paraId="01810E8C" w14:textId="77777777" w:rsidR="005314AA" w:rsidRDefault="005314AA" w:rsidP="005314AA">
      <w:pPr>
        <w:ind w:firstLine="567"/>
        <w:jc w:val="center"/>
        <w:rPr>
          <w:rFonts w:ascii="Times New Roman" w:hAnsi="Times New Roman"/>
          <w:b/>
          <w:sz w:val="28"/>
          <w:szCs w:val="28"/>
        </w:rPr>
      </w:pPr>
      <w:r>
        <w:rPr>
          <w:rFonts w:ascii="Times New Roman" w:hAnsi="Times New Roman"/>
          <w:b/>
          <w:sz w:val="28"/>
          <w:szCs w:val="28"/>
        </w:rPr>
        <w:t xml:space="preserve">Секретар ради                    </w:t>
      </w:r>
      <w:r w:rsidR="000474AE">
        <w:rPr>
          <w:rFonts w:ascii="Times New Roman" w:hAnsi="Times New Roman"/>
          <w:b/>
          <w:sz w:val="28"/>
          <w:szCs w:val="28"/>
        </w:rPr>
        <w:t xml:space="preserve">       </w:t>
      </w:r>
      <w:r>
        <w:rPr>
          <w:rFonts w:ascii="Times New Roman" w:hAnsi="Times New Roman"/>
          <w:b/>
          <w:sz w:val="28"/>
          <w:szCs w:val="28"/>
        </w:rPr>
        <w:t xml:space="preserve">                             Ірина РЕПАЛО</w:t>
      </w:r>
    </w:p>
    <w:p w14:paraId="4F17CFA6" w14:textId="77777777" w:rsidR="000474AE" w:rsidRDefault="000474AE" w:rsidP="005314AA">
      <w:pPr>
        <w:ind w:firstLine="567"/>
        <w:jc w:val="center"/>
        <w:rPr>
          <w:rFonts w:ascii="Times New Roman" w:hAnsi="Times New Roman"/>
          <w:b/>
          <w:sz w:val="28"/>
          <w:szCs w:val="28"/>
        </w:rPr>
      </w:pPr>
    </w:p>
    <w:p w14:paraId="7FED4684" w14:textId="77777777" w:rsidR="00B8132F" w:rsidRDefault="00B8132F" w:rsidP="00B8132F">
      <w:pPr>
        <w:pStyle w:val="a9"/>
        <w:rPr>
          <w:szCs w:val="28"/>
        </w:rPr>
      </w:pPr>
    </w:p>
    <w:p w14:paraId="4CB7236C" w14:textId="77777777" w:rsidR="00B8132F" w:rsidRDefault="00B8132F" w:rsidP="00B8132F">
      <w:pPr>
        <w:pStyle w:val="a9"/>
        <w:rPr>
          <w:szCs w:val="28"/>
        </w:rPr>
      </w:pPr>
    </w:p>
    <w:p w14:paraId="28D6CE9C" w14:textId="77777777" w:rsidR="00B8132F" w:rsidRDefault="00B8132F" w:rsidP="00B8132F">
      <w:pPr>
        <w:pStyle w:val="a9"/>
        <w:rPr>
          <w:szCs w:val="28"/>
        </w:rPr>
      </w:pPr>
    </w:p>
    <w:p w14:paraId="53C1117C" w14:textId="77777777" w:rsidR="00B8132F" w:rsidRDefault="00B8132F" w:rsidP="00B8132F">
      <w:pPr>
        <w:pStyle w:val="a9"/>
        <w:rPr>
          <w:szCs w:val="28"/>
        </w:rPr>
      </w:pPr>
    </w:p>
    <w:p w14:paraId="30C8A195" w14:textId="77777777" w:rsidR="00B8132F" w:rsidRDefault="00B8132F" w:rsidP="00B8132F">
      <w:pPr>
        <w:pStyle w:val="a9"/>
        <w:rPr>
          <w:szCs w:val="28"/>
        </w:rPr>
      </w:pPr>
    </w:p>
    <w:p w14:paraId="1BEB9B4F" w14:textId="77777777" w:rsidR="00412D2E" w:rsidRDefault="00412D2E" w:rsidP="00B8132F">
      <w:pPr>
        <w:pStyle w:val="a3"/>
      </w:pPr>
    </w:p>
    <w:sectPr w:rsidR="00412D2E" w:rsidSect="00154A0D">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EE00FD"/>
    <w:multiLevelType w:val="hybridMultilevel"/>
    <w:tmpl w:val="2892E0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A"/>
    <w:rsid w:val="00041D19"/>
    <w:rsid w:val="000474AE"/>
    <w:rsid w:val="00053A95"/>
    <w:rsid w:val="00087619"/>
    <w:rsid w:val="000E51BF"/>
    <w:rsid w:val="00154A0D"/>
    <w:rsid w:val="001B6785"/>
    <w:rsid w:val="00204DBE"/>
    <w:rsid w:val="002915DD"/>
    <w:rsid w:val="00412D2E"/>
    <w:rsid w:val="005314AA"/>
    <w:rsid w:val="00551AAA"/>
    <w:rsid w:val="0058660E"/>
    <w:rsid w:val="006332C5"/>
    <w:rsid w:val="006A5AFD"/>
    <w:rsid w:val="00951913"/>
    <w:rsid w:val="00A16297"/>
    <w:rsid w:val="00B43A95"/>
    <w:rsid w:val="00B66D32"/>
    <w:rsid w:val="00B77902"/>
    <w:rsid w:val="00B8132F"/>
    <w:rsid w:val="00B95433"/>
    <w:rsid w:val="00C3026C"/>
    <w:rsid w:val="00DD3B79"/>
    <w:rsid w:val="00E233F4"/>
    <w:rsid w:val="00E31DAF"/>
    <w:rsid w:val="00E576E0"/>
    <w:rsid w:val="00EA2F83"/>
    <w:rsid w:val="00EC27D5"/>
    <w:rsid w:val="00F53C27"/>
    <w:rsid w:val="00F60A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D70B"/>
  <w15:chartTrackingRefBased/>
  <w15:docId w15:val="{1DD6B9E8-BA25-4A05-8DC0-A3B45F5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AA"/>
    <w:rPr>
      <w:rFonts w:ascii="Calibri" w:eastAsia="Calibri" w:hAnsi="Calibri" w:cs="Times New Roman"/>
      <w:lang w:val="uk-UA"/>
    </w:rPr>
  </w:style>
  <w:style w:type="paragraph" w:styleId="1">
    <w:name w:val="heading 1"/>
    <w:basedOn w:val="a"/>
    <w:next w:val="a"/>
    <w:link w:val="10"/>
    <w:qFormat/>
    <w:rsid w:val="00E31DAF"/>
    <w:pPr>
      <w:keepNext/>
      <w:spacing w:after="0" w:line="240" w:lineRule="auto"/>
      <w:ind w:right="-30"/>
      <w:jc w:val="both"/>
      <w:outlineLvl w:val="0"/>
    </w:pPr>
    <w:rPr>
      <w:rFonts w:ascii="Times New Roman" w:eastAsia="Times New Roman" w:hAnsi="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AAA"/>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w:basedOn w:val="a"/>
    <w:link w:val="a5"/>
    <w:unhideWhenUsed/>
    <w:rsid w:val="00551AAA"/>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w:basedOn w:val="a0"/>
    <w:link w:val="a4"/>
    <w:rsid w:val="00551AAA"/>
    <w:rPr>
      <w:rFonts w:ascii="Calibri" w:eastAsia="Calibri" w:hAnsi="Calibri" w:cs="Times New Roman"/>
      <w:lang w:val="uk-UA"/>
    </w:rPr>
  </w:style>
  <w:style w:type="paragraph" w:styleId="a6">
    <w:name w:val="Body Text"/>
    <w:basedOn w:val="a"/>
    <w:link w:val="a7"/>
    <w:unhideWhenUsed/>
    <w:rsid w:val="00551AAA"/>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rsid w:val="00551AAA"/>
    <w:rPr>
      <w:rFonts w:ascii="Times New Roman" w:hAnsi="Times New Roman" w:cs="Times New Roman"/>
      <w:sz w:val="20"/>
      <w:szCs w:val="20"/>
      <w:lang w:val="uk-UA" w:eastAsia="ru-RU"/>
    </w:rPr>
  </w:style>
  <w:style w:type="paragraph" w:styleId="a8">
    <w:name w:val="List Paragraph"/>
    <w:basedOn w:val="a"/>
    <w:uiPriority w:val="34"/>
    <w:qFormat/>
    <w:rsid w:val="00551AAA"/>
    <w:pPr>
      <w:ind w:left="720"/>
      <w:contextualSpacing/>
    </w:pPr>
  </w:style>
  <w:style w:type="paragraph" w:styleId="3">
    <w:name w:val="Body Text 3"/>
    <w:basedOn w:val="a"/>
    <w:link w:val="30"/>
    <w:uiPriority w:val="99"/>
    <w:unhideWhenUsed/>
    <w:rsid w:val="00551AAA"/>
    <w:pPr>
      <w:spacing w:after="120" w:line="276" w:lineRule="auto"/>
    </w:pPr>
    <w:rPr>
      <w:sz w:val="16"/>
      <w:szCs w:val="16"/>
      <w:lang w:val="ru-RU"/>
    </w:rPr>
  </w:style>
  <w:style w:type="character" w:customStyle="1" w:styleId="30">
    <w:name w:val="Основний текст 3 Знак"/>
    <w:basedOn w:val="a0"/>
    <w:link w:val="3"/>
    <w:uiPriority w:val="99"/>
    <w:rsid w:val="00551AAA"/>
    <w:rPr>
      <w:rFonts w:ascii="Calibri" w:eastAsia="Calibri" w:hAnsi="Calibri" w:cs="Times New Roman"/>
      <w:sz w:val="16"/>
      <w:szCs w:val="16"/>
      <w:lang w:val="ru-RU"/>
    </w:rPr>
  </w:style>
  <w:style w:type="paragraph" w:styleId="a9">
    <w:name w:val="Body Text Indent"/>
    <w:basedOn w:val="a"/>
    <w:link w:val="aa"/>
    <w:uiPriority w:val="99"/>
    <w:unhideWhenUsed/>
    <w:rsid w:val="00551AAA"/>
    <w:pPr>
      <w:spacing w:after="120"/>
      <w:ind w:left="283"/>
    </w:pPr>
  </w:style>
  <w:style w:type="character" w:customStyle="1" w:styleId="aa">
    <w:name w:val="Основний текст з відступом Знак"/>
    <w:basedOn w:val="a0"/>
    <w:link w:val="a9"/>
    <w:uiPriority w:val="99"/>
    <w:rsid w:val="00551AAA"/>
    <w:rPr>
      <w:rFonts w:ascii="Calibri" w:eastAsia="Calibri" w:hAnsi="Calibri" w:cs="Times New Roman"/>
      <w:lang w:val="uk-UA"/>
    </w:rPr>
  </w:style>
  <w:style w:type="paragraph" w:styleId="2">
    <w:name w:val="Body Text Indent 2"/>
    <w:basedOn w:val="a"/>
    <w:link w:val="20"/>
    <w:uiPriority w:val="99"/>
    <w:semiHidden/>
    <w:unhideWhenUsed/>
    <w:rsid w:val="00551AAA"/>
    <w:pPr>
      <w:spacing w:after="120" w:line="480" w:lineRule="auto"/>
      <w:ind w:left="283"/>
    </w:pPr>
  </w:style>
  <w:style w:type="character" w:customStyle="1" w:styleId="20">
    <w:name w:val="Основний текст з відступом 2 Знак"/>
    <w:basedOn w:val="a0"/>
    <w:link w:val="2"/>
    <w:uiPriority w:val="99"/>
    <w:semiHidden/>
    <w:rsid w:val="00551AAA"/>
    <w:rPr>
      <w:rFonts w:ascii="Calibri" w:eastAsia="Calibri" w:hAnsi="Calibri" w:cs="Times New Roman"/>
      <w:lang w:val="uk-UA"/>
    </w:rPr>
  </w:style>
  <w:style w:type="character" w:customStyle="1" w:styleId="ab">
    <w:name w:val="Основной текст_"/>
    <w:basedOn w:val="a0"/>
    <w:link w:val="11"/>
    <w:rsid w:val="00551AAA"/>
    <w:rPr>
      <w:rFonts w:ascii="Times New Roman" w:hAnsi="Times New Roman" w:cs="Times New Roman"/>
      <w:sz w:val="28"/>
      <w:szCs w:val="28"/>
    </w:rPr>
  </w:style>
  <w:style w:type="paragraph" w:customStyle="1" w:styleId="11">
    <w:name w:val="Основной текст1"/>
    <w:basedOn w:val="a"/>
    <w:link w:val="ab"/>
    <w:rsid w:val="00551AAA"/>
    <w:pPr>
      <w:widowControl w:val="0"/>
      <w:spacing w:after="0" w:line="240" w:lineRule="auto"/>
      <w:ind w:firstLine="400"/>
    </w:pPr>
    <w:rPr>
      <w:rFonts w:ascii="Times New Roman" w:eastAsia="Times New Roman" w:hAnsi="Times New Roman"/>
      <w:sz w:val="28"/>
      <w:szCs w:val="28"/>
      <w:lang/>
    </w:rPr>
  </w:style>
  <w:style w:type="paragraph" w:styleId="ac">
    <w:name w:val="Balloon Text"/>
    <w:basedOn w:val="a"/>
    <w:link w:val="ad"/>
    <w:uiPriority w:val="99"/>
    <w:semiHidden/>
    <w:unhideWhenUsed/>
    <w:rsid w:val="00B95433"/>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95433"/>
    <w:rPr>
      <w:rFonts w:ascii="Segoe UI" w:eastAsia="Calibri" w:hAnsi="Segoe UI" w:cs="Segoe UI"/>
      <w:sz w:val="18"/>
      <w:szCs w:val="18"/>
      <w:lang w:val="uk-UA"/>
    </w:rPr>
  </w:style>
  <w:style w:type="character" w:customStyle="1" w:styleId="10">
    <w:name w:val="Заголовок 1 Знак"/>
    <w:basedOn w:val="a0"/>
    <w:link w:val="1"/>
    <w:rsid w:val="00E31DAF"/>
    <w:rPr>
      <w:rFonts w:ascii="Times New Roman" w:hAnsi="Times New Roman" w:cs="Times New Roman"/>
      <w:i/>
      <w:iCs/>
      <w:sz w:val="24"/>
      <w:szCs w:val="28"/>
      <w:lang w:val="uk-UA" w:eastAsia="ru-RU"/>
    </w:rPr>
  </w:style>
  <w:style w:type="paragraph" w:styleId="ae">
    <w:name w:val="Block Text"/>
    <w:basedOn w:val="a"/>
    <w:semiHidden/>
    <w:unhideWhenUsed/>
    <w:rsid w:val="00E31DAF"/>
    <w:pPr>
      <w:spacing w:after="0" w:line="240" w:lineRule="auto"/>
      <w:ind w:left="1134" w:right="1190"/>
      <w:jc w:val="both"/>
      <w:outlineLvl w:val="0"/>
    </w:pPr>
    <w:rPr>
      <w:rFonts w:ascii="Times New Roman" w:eastAsia="Times New Roman" w:hAnsi="Times New Roman"/>
      <w:b/>
      <w:sz w:val="24"/>
      <w:szCs w:val="20"/>
      <w:lang w:eastAsia="ru-RU"/>
    </w:rPr>
  </w:style>
  <w:style w:type="character" w:styleId="af">
    <w:name w:val="Hyperlink"/>
    <w:basedOn w:val="a0"/>
    <w:uiPriority w:val="99"/>
    <w:unhideWhenUsed/>
    <w:rsid w:val="00B77902"/>
    <w:rPr>
      <w:color w:val="0563C1" w:themeColor="hyperlink"/>
      <w:u w:val="single"/>
    </w:rPr>
  </w:style>
  <w:style w:type="character" w:styleId="af0">
    <w:name w:val="Unresolved Mention"/>
    <w:basedOn w:val="a0"/>
    <w:uiPriority w:val="99"/>
    <w:semiHidden/>
    <w:unhideWhenUsed/>
    <w:rsid w:val="00B77902"/>
    <w:rPr>
      <w:color w:val="605E5C"/>
      <w:shd w:val="clear" w:color="auto" w:fill="E1DFDD"/>
    </w:rPr>
  </w:style>
  <w:style w:type="character" w:styleId="af1">
    <w:name w:val="Emphasis"/>
    <w:basedOn w:val="a0"/>
    <w:qFormat/>
    <w:rsid w:val="00EA2F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7154">
      <w:bodyDiv w:val="1"/>
      <w:marLeft w:val="0"/>
      <w:marRight w:val="0"/>
      <w:marTop w:val="0"/>
      <w:marBottom w:val="0"/>
      <w:divBdr>
        <w:top w:val="none" w:sz="0" w:space="0" w:color="auto"/>
        <w:left w:val="none" w:sz="0" w:space="0" w:color="auto"/>
        <w:bottom w:val="none" w:sz="0" w:space="0" w:color="auto"/>
        <w:right w:val="none" w:sz="0" w:space="0" w:color="auto"/>
      </w:divBdr>
    </w:div>
    <w:div w:id="421030950">
      <w:bodyDiv w:val="1"/>
      <w:marLeft w:val="0"/>
      <w:marRight w:val="0"/>
      <w:marTop w:val="0"/>
      <w:marBottom w:val="0"/>
      <w:divBdr>
        <w:top w:val="none" w:sz="0" w:space="0" w:color="auto"/>
        <w:left w:val="none" w:sz="0" w:space="0" w:color="auto"/>
        <w:bottom w:val="none" w:sz="0" w:space="0" w:color="auto"/>
        <w:right w:val="none" w:sz="0" w:space="0" w:color="auto"/>
      </w:divBdr>
    </w:div>
    <w:div w:id="897939718">
      <w:bodyDiv w:val="1"/>
      <w:marLeft w:val="0"/>
      <w:marRight w:val="0"/>
      <w:marTop w:val="0"/>
      <w:marBottom w:val="0"/>
      <w:divBdr>
        <w:top w:val="none" w:sz="0" w:space="0" w:color="auto"/>
        <w:left w:val="none" w:sz="0" w:space="0" w:color="auto"/>
        <w:bottom w:val="none" w:sz="0" w:space="0" w:color="auto"/>
        <w:right w:val="none" w:sz="0" w:space="0" w:color="auto"/>
      </w:divBdr>
    </w:div>
    <w:div w:id="940382620">
      <w:bodyDiv w:val="1"/>
      <w:marLeft w:val="0"/>
      <w:marRight w:val="0"/>
      <w:marTop w:val="0"/>
      <w:marBottom w:val="0"/>
      <w:divBdr>
        <w:top w:val="none" w:sz="0" w:space="0" w:color="auto"/>
        <w:left w:val="none" w:sz="0" w:space="0" w:color="auto"/>
        <w:bottom w:val="none" w:sz="0" w:space="0" w:color="auto"/>
        <w:right w:val="none" w:sz="0" w:space="0" w:color="auto"/>
      </w:divBdr>
    </w:div>
    <w:div w:id="1721631497">
      <w:bodyDiv w:val="1"/>
      <w:marLeft w:val="0"/>
      <w:marRight w:val="0"/>
      <w:marTop w:val="0"/>
      <w:marBottom w:val="0"/>
      <w:divBdr>
        <w:top w:val="none" w:sz="0" w:space="0" w:color="auto"/>
        <w:left w:val="none" w:sz="0" w:space="0" w:color="auto"/>
        <w:bottom w:val="none" w:sz="0" w:space="0" w:color="auto"/>
        <w:right w:val="none" w:sz="0" w:space="0" w:color="auto"/>
      </w:divBdr>
    </w:div>
    <w:div w:id="186660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94F7-4B17-4E0D-AEBB-01548D0A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4835</Words>
  <Characters>2757</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2025-11-03T14:47:00Z</cp:lastPrinted>
  <dcterms:created xsi:type="dcterms:W3CDTF">2025-11-12T08:39:00Z</dcterms:created>
  <dcterms:modified xsi:type="dcterms:W3CDTF">2025-11-12T08:39:00Z</dcterms:modified>
</cp:coreProperties>
</file>